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34" w:afterLines="50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市州、在长部省属医疗机构中选药品约定采购量汇总表</w:t>
      </w:r>
    </w:p>
    <w:p>
      <w:pPr>
        <w:jc w:val="right"/>
        <w:rPr>
          <w:rFonts w:hint="eastAsia" w:ascii="方正书宋简体" w:hAnsi="方正书宋简体" w:eastAsia="方正书宋简体" w:cs="方正书宋简体"/>
          <w:sz w:val="20"/>
          <w:szCs w:val="20"/>
        </w:rPr>
      </w:pPr>
      <w:r>
        <w:rPr>
          <w:rFonts w:hint="eastAsia" w:ascii="方正书宋简体" w:hAnsi="方正书宋简体" w:eastAsia="方正书宋简体" w:cs="方正书宋简体"/>
          <w:sz w:val="20"/>
          <w:szCs w:val="20"/>
        </w:rPr>
        <w:t>单位：万片/万粒/万袋/万支</w:t>
      </w:r>
    </w:p>
    <w:tbl>
      <w:tblPr>
        <w:tblStyle w:val="5"/>
        <w:tblW w:w="488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2832"/>
        <w:gridCol w:w="1019"/>
        <w:gridCol w:w="80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17"/>
                <w:szCs w:val="17"/>
                <w:lang w:val="en-US" w:eastAsia="zh-CN"/>
              </w:rPr>
              <w:t>序号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17"/>
                <w:szCs w:val="17"/>
                <w:lang w:val="en-US" w:eastAsia="zh-CN"/>
              </w:rPr>
              <w:t>品种名称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规格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在长部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省属医院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长沙市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株洲市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湘潭市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衡阳市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邵阳市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岳阳市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常德市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17"/>
                <w:sz w:val="17"/>
                <w:szCs w:val="17"/>
                <w:lang w:val="en-US" w:eastAsia="zh-CN"/>
              </w:rPr>
              <w:t>张家界市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益阳市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郴州市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永州市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怀化市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娄底市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湘西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pacing w:val="-6"/>
                <w:sz w:val="17"/>
                <w:szCs w:val="17"/>
                <w:lang w:val="en-US" w:eastAsia="zh-CN"/>
              </w:rPr>
              <w:t>自治州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ω-3鱼油中/长链脂肪乳注射液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100ml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ω-3鱼油中/长链脂肪乳注射液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250ml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阿法骨化醇口服常释剂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23"/>
                <w:sz w:val="17"/>
                <w:szCs w:val="17"/>
                <w:lang w:val="en-US" w:eastAsia="zh-CN"/>
              </w:rPr>
              <w:t>0.25μg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96.2778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90.2796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89.3616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36.1568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58.5024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30.3744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33.1120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55.4620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7.1760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63.4536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87.9445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45.2204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49.3494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24.6984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5.7840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阿立哌唑口服常释剂型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14.8080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8.2432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7.8680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12.1000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16.6759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27.7120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23.5732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17.4480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2.6844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5.7232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14.5906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18.0964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10.9400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1.7748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13.5520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阿奇霉素注射剂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1.5655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2.2577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1.0974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0.7472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2.8449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1.5700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1.0345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1.4383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0.6094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0.9886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1.8498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2.6245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3.2605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0.8683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阿昔洛韦口服常释剂型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0.1g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4.6860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10.1497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5.0809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8.6304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9.7800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6.2785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4.0540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3.4987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2.2732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6.0154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5.5665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8.1620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7.9970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10.7572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7.9984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阿昔洛韦口服常释剂型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0.2g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3.4560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20.5945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7.8198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3.6654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7.3656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5.8584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6.2962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10.5802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3.1974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7.5457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5.1813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8.0895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13.2120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2.1403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埃索美拉唑（艾司奥美拉唑）注射剂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0.2720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1.6976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2.0984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0.2068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0.7210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2.8096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埃索美拉唑（艾司奥美拉唑）注射剂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40mg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5.4192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2.1317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1.8871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7.4344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2.5792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1.0580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2.1733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0.6495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1.8450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1.1416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奥洛他定口服常释剂型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2.5mg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0.0642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奥洛他定口服常释剂型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2.1270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7.3800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0.0723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0.3432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2.9760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贝那普利口服常释剂型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2.6820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11.5045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15.1970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40.9125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19.2158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20.8539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5.2386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18.7730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11.9121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6.3866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4.4682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51.7026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51.1305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15.4752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18.9288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贝那普利口服常释剂型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7.8610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36.2115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9.7822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4.3956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24.7286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7.6723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26.4052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18.7674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0.3325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7.6064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20.9032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7.2919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30.0674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3.6408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1.6074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苯磺顺阿曲库铵注射剂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5ml:10mg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14.9303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3.5094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3.1804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0.9996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2.6033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2.0595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2.1626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0.9097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1.8635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3.3835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0.2456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3.9492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0.1575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0.9499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10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比卡鲁胺口服常释剂型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6.3301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3.5609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4.1226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3.5896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6.2589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1.9831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1.3131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2.3809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0.8312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2.2741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2.6973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3.5342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1.7840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0.3916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布地奈德吸入剂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2ml:1mg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69.9210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121.0334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58.9389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53.8894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59.9466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48.5500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46.7351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40.7540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16.1525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54.9668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55.6222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54.4877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84.4400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41.5819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34.9385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达比加群酯口服常释剂型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0.3360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1.1440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达比加群酯口服常释剂型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6.8976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1.9166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5.3616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2.9320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5.5558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0.6576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0.7152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4.6868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0.5462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2.5784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3.1280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单硝酸异山梨酯缓释控释剂型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40mg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4.7440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35.9063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8.4720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19.7056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27.4544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18.3288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26.4735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17.9364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12.2616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23.5710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8.1406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82.9598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15.3680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10.4282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24.7771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单硝酸异山梨酯缓释控释剂型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4.5720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13.8056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32.0344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12.1600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30.0576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11.3208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8.1392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16.9564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3.4880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37.5232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5.5344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30.1552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16.8960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3.2544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碘海醇注射剂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50ml:15g（I）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0.7711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1.0934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0.9912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0.1805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0.2310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0.0059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0.8069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0.6584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0.2940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碘海醇注射剂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75ml:22.5g（I）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0.0147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碘海醇注射剂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100ml:30g（I）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2.3114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1.5157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1.0356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1.3018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1.8844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0.4053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0.3114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0.8488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0.3719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1.2089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1.5283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碘海醇注射剂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100ml:35g（I）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4.2499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0.3149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1.4861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0.6493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1.6021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0.4512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0.1957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0.3515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0.3103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0.8671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0.5758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碘克沙醇注射剂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50ml:16g（I）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0.3864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碘克沙醇注射剂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100ml:32g（I）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2.6852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0.7786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1.3528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0.1029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0.3429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0.7802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0.5772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0.2273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0.1728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度他雄胺软胶囊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0.1440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19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氟康唑氯化钠注射剂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both"/>
              <w:textAlignment w:val="auto"/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100ml:氟康唑0.2g与氯化钠0.9g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1.2484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1.9336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0.5148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0.7242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1.4187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0.9587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1.0552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0.9219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0.4212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0.8134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1.4598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0.7482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1.0904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0.4385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0.5094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20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复方异丙托溴铵吸入剂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both"/>
              <w:textAlignment w:val="auto"/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2.5ml:异丙托溴铵0.5mg+沙丁胺醇2.5mg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14.4637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39.7020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17.1392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16.2288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26.8816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9.9619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24.8179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15.2815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6.1840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6.9075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50.9207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9.5406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19.9236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10.8250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21.7928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法舒地尔注射剂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2ml:30mg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0.3939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0.4416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0.8860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0.2560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1.7090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4.3784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1.8066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0.4828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1.4224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1.1928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1.1317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0.4560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0.5352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1.5040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格列吡嗪缓释控释剂型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0.1639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3.8742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7.4826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50.1570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15.1620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2.1816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2.6472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1.8552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1.6671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7.9183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2.7360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0.4374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9.8460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格列吡嗪口服常释剂型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4.4340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12.7386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19.8332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33.1544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5.9970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4.0338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20.9100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2.2536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5.7444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4.9470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48.1392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12.1440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8.8272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1.9743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格隆溴铵注射液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1ml:0.2mg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枸橼酸氢钾钠颗粒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2.5g/2.4275g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15.8690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0.4396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21.6517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2.4948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4.3400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0.5437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7.0715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16.2106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吉西他滨注射剂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0.2g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5.2496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0.6939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0.8599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0.6451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0.7659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0.3744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0.4597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0.5256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0.3771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0.3216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0.7195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0.6016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0.4456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0.4616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吉西他滨注射剂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0.1877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兰索拉唑注射剂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30mg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10.3492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6.1360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2.4255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0.4848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6.4903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2.6688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1.4130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5.2803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5.9808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3.8864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0.6680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乐卡地平口服常释剂型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6.3690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1.6237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7.4550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3.6786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4.7892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5.2604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1.6349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0.8724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0.5910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1.8168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6.8291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4.8170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0.6288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29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利伐沙班口服常释剂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10.5938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12.8227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8.9363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3.6656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11.5972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6.5139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5.2096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8.1697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2.6664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4.1188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5.1507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7.7732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9.9604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2.1704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3.2760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30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利伐沙班口服常释剂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4.0984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0.0797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0.5520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0.1281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0.4784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利伐沙班口服常释剂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利奈唑胺葡萄糖注射剂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both"/>
              <w:textAlignment w:val="auto"/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100ml:利奈唑胺0.2g与葡萄糖4.57g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1.7610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0.7266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0.4614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0.4207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0.6036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0.4776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0.1128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利奈唑胺葡萄糖注射剂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both"/>
              <w:textAlignment w:val="auto"/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300ml:利奈唑胺0.6g+葡萄糖13.7g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0.5179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0.2491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0.0153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硫辛酸注射剂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12ml:300mg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2.5831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2.6799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2.3931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2.7272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0.6720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0.7536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0.9025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1.7296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3.1337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0.9472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3.9444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0.3176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罗哌卡因注射剂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10ml:50mg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罗哌卡因注射剂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10ml:75mg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0.8340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0.7860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0.4104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1.1900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0.5372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1.8591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1.9746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0.1275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0.5296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罗哌卡因注射剂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10ml:100mg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4.3800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3.6136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0.8744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3.2511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3.9734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1.1048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1.6166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0.9572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0.9980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2.5961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1.6776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0.9168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1.4820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0.3588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美托洛尔口服常释剂型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12.0824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38.1332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63.3913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53.6700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19.7400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37.2768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7.6728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29.0101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15.6264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11.5616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38.5823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57.2720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62.0005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26.2704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40.1180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米格列醇口服常释剂型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15.3900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8.7954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6.3270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1.6986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12.2457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15.4113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3.3648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11.3109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16.8972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6.1392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17.3424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4.8828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19.3092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米索前列醇口服常释剂型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0.2mg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2.0523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6.8756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2.3258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2.1737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7.2261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3.1812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3.1526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2.4889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0.6527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2.2837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3.7137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4.8802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3.6042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2.9386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0.9387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帕洛诺司琼注射剂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5ml:0.25mg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11.6448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0.5470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0.4912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0.6552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0.4428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0.4952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1.4960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1.0380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0.4232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39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沙格列汀口服常释剂型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2.5mg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沙格列汀口服常释剂型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3.8048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4.6284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12.5737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1.8560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9.1072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1.6764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4.1508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4.0601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0.2001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6.5836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1.6143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1.2529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40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替硝唑口服常释剂型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2.9753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6.3152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0.5371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0.4209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0.3915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1.3934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1.4679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1.0144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0.9643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2.2793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0.4607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3.3158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0.5778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头孢呋辛注射剂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0.75g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7.4669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22.5383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13.9444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13.2356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18.8812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10.0340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30.7408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10.5746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8.0844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16.4198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5.7294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11.4198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21.2266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8.1569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2.3039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头孢呋辛注射剂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1.2180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20.4668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9.6152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4.0961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32.0281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17.2432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9.1130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17.4245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7.3294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9.9462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22.8012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28.4993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9.7405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17.1154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2.7089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头孢曲松注射剂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4.1872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27.0397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20.3341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12.0690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48.6905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26.3640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24.9552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47.2371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18.1704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41.6802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32.7667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48.6987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38.4122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19.9690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12.8066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头孢他啶注射剂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5.8104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7.7393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7.0962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4.8104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13.8054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4.1230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1.0334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6.6556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6.0165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1.7814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9.9313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4.1244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0.6027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1.0402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头孢他啶注射剂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11.6225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24.5994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24.9228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18.7082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28.9662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33.3543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12.1807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62.7650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14.2555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22.8383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23.3547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47.1905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23.3261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47.7816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10.4433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文拉法辛缓释控释剂型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75mg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44.3136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3.9523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11.0065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6.1152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14.8096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4.4880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7.6356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4.0480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0.3200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0.9584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18.5280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1.3611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7.0652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3.1064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西那卡塞口服常释剂型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1.7920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0.9576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0.7984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1.6280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1.2480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0.6440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0.3892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0.5712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0.3984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0.8192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0.6800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西那卡塞口服常释剂型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75mg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胸腺法新注射剂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1.6mg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5.2774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0.4660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0.6014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0.2529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0.1132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0.1246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0.2510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1.5345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1.3629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0.2560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异丙嗪口服常释剂型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12.5mg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1.3620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0.9420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0.6873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0.0726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0.3630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0.5052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异丙嗪口服常释剂型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0.7020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0.4860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0.5400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0.0738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6.0420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1.1523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异丙托溴铵吸入剂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2ml:0.5mg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27.7613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25.6700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14.4954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8.1288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11.9324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17.9861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2.6316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7.4356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11.1189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4.6424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5.0192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5.8276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13.8314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5.1776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49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脂肪乳氨基酸葡萄糖注射剂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1440ml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0.9462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0.7173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0.8907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0.9989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0.7467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0.2282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0.6698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0.0773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0.3274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0.7055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1.0119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0.1892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0.3801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脂肪乳氨基酸葡萄糖注射剂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1920ml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50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注射用盐酸苯达莫司汀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注射用盐酸苯达莫司汀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紫杉醇注射剂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5ml:30mg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1.6064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0.2356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0.1431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0.4872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0.3667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0.1808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0.1462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0.2089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0.0721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紫杉醇注射剂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16.7ml:100mg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52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左氧氟沙星氯化钠注射剂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both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（以左氧氟沙星计）含左氧氟沙星0.25g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2.1196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18.4652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11.0621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4.7656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17.2086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9.6877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20.4615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16.1928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6.2308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14.1043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22.4414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19.8224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17.0190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15.5588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4.4498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左氧氟沙星氯化钠注射剂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42" w:leftChars="-20" w:right="-42" w:rightChars="-20" w:firstLine="0" w:firstLineChars="0"/>
              <w:jc w:val="both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11"/>
                <w:sz w:val="17"/>
                <w:szCs w:val="17"/>
                <w:lang w:val="en-US" w:eastAsia="zh-CN"/>
              </w:rPr>
              <w:t>（以左氧氟沙星计）含左氧氟沙星0.5g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3.7476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6.2574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4.7037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2.8624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10.4418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4.3494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2.8250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8.8890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5.1440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4.4389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2.8679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4.9073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7.5019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4.1013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1.6016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53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中/长链脂肪乳（C8-24Ve）注射剂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250ml20%）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3.0033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0.6622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0.9978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0.9667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1.3587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0.4707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0.5495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0.8344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0.8890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0.4911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0.2461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1.0668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0.3367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0.7063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54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氯化钾缓释控释剂型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107.6503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152.3056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56.4470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86.8714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91.7033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72.1392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30.2917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68.3233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18.1301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52.3181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61.7622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55.1050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71.4958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30.7559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28.9891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55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地西他滨注射剂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地西他滨注射剂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25mg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0.0156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地西他滨注射剂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56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奥沙利铂注射剂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50mg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4.1262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0.3544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0.5516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0.3232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0.4080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0.1952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0.1372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0.0646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0.2703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0.2833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0.1564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奥沙利铂注射剂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0.0831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0.1102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0.1603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0.1204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0.2076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0.2512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57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莫西沙星滴眼剂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3ml:15mg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0.0150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58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贝他斯汀口服常释剂型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5.5428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1.6594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1.5786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0.9360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1.5540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0.3060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0.9600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0.5580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0.4266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2.1978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0.1236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59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头孢唑林注射剂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6.6489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8.7028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15.6219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5.3672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6.0486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7.5617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10.0802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7.7610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4.7505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9.6485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5.3336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8.6059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10.1002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2.1792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4.9199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60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多西他赛注射剂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0.5ml:20mg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8.8623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1.1440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0.8232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0.8508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1.1832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0.3675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0.3295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0.5520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0.6212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0.6258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0.3760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0.7124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0.2406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多西他赛注射剂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1ml:20mg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0.1552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0.0496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0.0033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61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更昔洛韦注射剂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0.25g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0.3178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0.9311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0.2919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0.3045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0.2121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0.4165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0.0598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0.3992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0.2555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0.2086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0.6582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0.1575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1.1534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0.9366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0.1120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63" w:leftChars="-30" w:right="-63" w:rightChars="-30"/>
              <w:textAlignment w:val="auto"/>
              <w:rPr>
                <w:rFonts w:hint="eastAsia" w:ascii="方正书宋简体" w:hAnsi="方正书宋简体" w:eastAsia="方正书宋简体" w:cs="方正书宋简体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z w:val="17"/>
                <w:szCs w:val="17"/>
                <w:lang w:val="en-US" w:eastAsia="zh-CN"/>
              </w:rPr>
              <w:t>更昔洛韦注射剂</w:t>
            </w:r>
          </w:p>
        </w:tc>
        <w:tc>
          <w:tcPr>
            <w:tcW w:w="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-6"/>
                <w:sz w:val="17"/>
                <w:szCs w:val="17"/>
                <w:lang w:val="en-US" w:eastAsia="zh-CN"/>
              </w:rPr>
              <w:t>0.5g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0.0553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0.0378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0.1666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0.0924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0.0280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0.0875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0.0385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0.0014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0.0070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0.1750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0.1050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0.0000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84" w:leftChars="-40" w:right="-84" w:rightChars="-4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spacing w:val="0"/>
                <w:sz w:val="17"/>
                <w:szCs w:val="17"/>
                <w:lang w:val="en-US" w:eastAsia="zh-CN"/>
              </w:rPr>
              <w:t>0.0210</w:t>
            </w:r>
          </w:p>
        </w:tc>
      </w:tr>
    </w:tbl>
    <w:p>
      <w:pPr>
        <w:pStyle w:val="2"/>
        <w:rPr>
          <w:rFonts w:hint="default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8" w:h="11906" w:orient="landscape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tabs>
          <w:tab w:val="left" w:pos="2554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7056F"/>
    <w:rsid w:val="4A77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eastAsia="宋体"/>
      <w:sz w:val="21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2021-10-09T03:08:00Z</dcterms:created>
  <dc:creator>Administrator</dc:creator>
  <cp:lastModifiedBy>Administrator</cp:lastModifiedBy>
  <dcterms:modified xsi:type="dcterms:W3CDTF">2021-10-09T03:09:55Z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1500E4FA174B4DFB82883E4DD2A178EB</vt:lpwstr>
  </property>
</Properties>
</file>